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03F92" w14:textId="77777777" w:rsidR="009239F7" w:rsidRPr="002F6A28" w:rsidRDefault="00307397" w:rsidP="002F6A28">
      <w:pPr>
        <w:pStyle w:val="Title"/>
        <w:rPr>
          <w:caps w:val="0"/>
          <w:kern w:val="0"/>
        </w:rPr>
      </w:pPr>
      <w:r w:rsidRPr="002F6A28">
        <w:rPr>
          <w:caps w:val="0"/>
          <w:kern w:val="0"/>
        </w:rPr>
        <w:t>NOTIFICATION</w:t>
      </w:r>
    </w:p>
    <w:p w14:paraId="1E93A706" w14:textId="77777777" w:rsidR="009239F7" w:rsidRPr="002F6A28" w:rsidRDefault="00307397" w:rsidP="002F6A28">
      <w:pPr>
        <w:jc w:val="center"/>
      </w:pPr>
      <w:r w:rsidRPr="002F6A28">
        <w:t>The following notification is being circulated in accordance with Article 10.6</w:t>
      </w:r>
    </w:p>
    <w:p w14:paraId="217B42A2"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B31AB8" w14:paraId="04A03CE5" w14:textId="77777777" w:rsidTr="0069259F">
        <w:tc>
          <w:tcPr>
            <w:tcW w:w="713" w:type="dxa"/>
            <w:tcBorders>
              <w:bottom w:val="single" w:sz="6" w:space="0" w:color="auto"/>
            </w:tcBorders>
            <w:shd w:val="clear" w:color="auto" w:fill="auto"/>
          </w:tcPr>
          <w:p w14:paraId="10B81633" w14:textId="77777777" w:rsidR="00F85C99" w:rsidRPr="002F6A28" w:rsidRDefault="00307397" w:rsidP="002F6A28">
            <w:pPr>
              <w:spacing w:before="120" w:after="120"/>
              <w:jc w:val="left"/>
            </w:pPr>
            <w:r w:rsidRPr="002F6A28">
              <w:rPr>
                <w:b/>
              </w:rPr>
              <w:t>1.</w:t>
            </w:r>
          </w:p>
        </w:tc>
        <w:tc>
          <w:tcPr>
            <w:tcW w:w="8546" w:type="dxa"/>
            <w:tcBorders>
              <w:bottom w:val="single" w:sz="6" w:space="0" w:color="auto"/>
            </w:tcBorders>
            <w:shd w:val="clear" w:color="auto" w:fill="auto"/>
          </w:tcPr>
          <w:p w14:paraId="013851BD" w14:textId="77777777" w:rsidR="00F85C99" w:rsidRPr="002F6A28" w:rsidRDefault="00307397" w:rsidP="00C805B6">
            <w:pPr>
              <w:spacing w:before="120" w:after="120"/>
            </w:pPr>
            <w:r w:rsidRPr="002F6A28">
              <w:rPr>
                <w:b/>
              </w:rPr>
              <w:t>Notifying Member:</w:t>
            </w:r>
            <w:r w:rsidR="00EE3A11" w:rsidRPr="00C92678">
              <w:t xml:space="preserve"> </w:t>
            </w:r>
            <w:r w:rsidR="00EE3A11" w:rsidRPr="00C92678">
              <w:rPr>
                <w:u w:val="single"/>
              </w:rPr>
              <w:t>UGANDA</w:t>
            </w:r>
          </w:p>
          <w:p w14:paraId="68A45D68" w14:textId="77777777" w:rsidR="00F85C99" w:rsidRPr="002F6A28" w:rsidRDefault="00307397" w:rsidP="002F6A28">
            <w:pPr>
              <w:spacing w:after="120"/>
            </w:pPr>
            <w:r w:rsidRPr="002F6A28">
              <w:rPr>
                <w:b/>
              </w:rPr>
              <w:t>If applicable, name of local government involved (Article 3.2 and 7.2):</w:t>
            </w:r>
            <w:r w:rsidR="00EE3A11" w:rsidRPr="00C379C8">
              <w:t xml:space="preserve"> </w:t>
            </w:r>
          </w:p>
        </w:tc>
      </w:tr>
      <w:tr w:rsidR="00B31AB8" w14:paraId="62A9B573" w14:textId="77777777" w:rsidTr="0069259F">
        <w:tc>
          <w:tcPr>
            <w:tcW w:w="713" w:type="dxa"/>
            <w:tcBorders>
              <w:top w:val="single" w:sz="6" w:space="0" w:color="auto"/>
              <w:bottom w:val="single" w:sz="6" w:space="0" w:color="auto"/>
            </w:tcBorders>
            <w:shd w:val="clear" w:color="auto" w:fill="auto"/>
          </w:tcPr>
          <w:p w14:paraId="124CE187" w14:textId="77777777" w:rsidR="00F85C99" w:rsidRPr="002F6A28" w:rsidRDefault="00307397"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A74C4B2" w14:textId="77777777" w:rsidR="00F85C99" w:rsidRPr="002F6A28" w:rsidRDefault="00307397" w:rsidP="00155128">
            <w:pPr>
              <w:spacing w:before="120" w:after="120"/>
            </w:pPr>
            <w:r w:rsidRPr="002F6A28">
              <w:rPr>
                <w:b/>
              </w:rPr>
              <w:t>Agency responsible:</w:t>
            </w:r>
            <w:r w:rsidR="00EE3A11" w:rsidRPr="00C379C8">
              <w:t xml:space="preserve"> </w:t>
            </w:r>
          </w:p>
          <w:p w14:paraId="5CAAB389" w14:textId="77777777" w:rsidR="00EE3A11" w:rsidRPr="00C379C8" w:rsidRDefault="00307397" w:rsidP="00155128">
            <w:r w:rsidRPr="00C379C8">
              <w:t>Uganda National Bureau of Standards</w:t>
            </w:r>
          </w:p>
          <w:p w14:paraId="1BB66491" w14:textId="77777777" w:rsidR="00EE3A11" w:rsidRPr="00C379C8" w:rsidRDefault="00307397" w:rsidP="00155128">
            <w:r w:rsidRPr="00C379C8">
              <w:t xml:space="preserve">Plot 2-12 </w:t>
            </w:r>
            <w:proofErr w:type="spellStart"/>
            <w:r w:rsidRPr="00C379C8">
              <w:t>ByPass</w:t>
            </w:r>
            <w:proofErr w:type="spellEnd"/>
            <w:r w:rsidRPr="00C379C8">
              <w:t xml:space="preserve"> Link, Bweyogerere Industrial and Business Park</w:t>
            </w:r>
          </w:p>
          <w:p w14:paraId="3F3CC154" w14:textId="77777777" w:rsidR="00EE3A11" w:rsidRPr="000D33AE" w:rsidRDefault="00307397" w:rsidP="00155128">
            <w:pPr>
              <w:rPr>
                <w:lang w:val="es-ES"/>
              </w:rPr>
            </w:pPr>
            <w:r w:rsidRPr="000D33AE">
              <w:rPr>
                <w:lang w:val="es-ES"/>
              </w:rPr>
              <w:t>P.O. Box 6329</w:t>
            </w:r>
          </w:p>
          <w:p w14:paraId="18D18544" w14:textId="77777777" w:rsidR="00EE3A11" w:rsidRPr="000D33AE" w:rsidRDefault="00307397" w:rsidP="00155128">
            <w:pPr>
              <w:rPr>
                <w:lang w:val="es-ES"/>
              </w:rPr>
            </w:pPr>
            <w:r w:rsidRPr="000D33AE">
              <w:rPr>
                <w:lang w:val="es-ES"/>
              </w:rPr>
              <w:t>Kampala, Uganda</w:t>
            </w:r>
          </w:p>
          <w:p w14:paraId="38F23BB3" w14:textId="77777777" w:rsidR="00EE3A11" w:rsidRPr="000D33AE" w:rsidRDefault="00307397" w:rsidP="00155128">
            <w:pPr>
              <w:rPr>
                <w:lang w:val="es-ES"/>
              </w:rPr>
            </w:pPr>
            <w:r w:rsidRPr="000D33AE">
              <w:rPr>
                <w:lang w:val="es-ES"/>
              </w:rPr>
              <w:t>Tel: +(256) 4 1733 3250/1/2</w:t>
            </w:r>
          </w:p>
          <w:p w14:paraId="3FE90C22" w14:textId="77777777" w:rsidR="00EE3A11" w:rsidRPr="000D33AE" w:rsidRDefault="00307397" w:rsidP="00155128">
            <w:pPr>
              <w:rPr>
                <w:lang w:val="fr-CH"/>
              </w:rPr>
            </w:pPr>
            <w:r w:rsidRPr="000D33AE">
              <w:rPr>
                <w:lang w:val="fr-CH"/>
              </w:rPr>
              <w:t>Fax: +(256) 4 1428 6123</w:t>
            </w:r>
          </w:p>
          <w:p w14:paraId="6A83407A" w14:textId="77777777" w:rsidR="00EE3A11" w:rsidRPr="000D33AE" w:rsidRDefault="00307397" w:rsidP="00155128">
            <w:pPr>
              <w:rPr>
                <w:lang w:val="fr-CH"/>
              </w:rPr>
            </w:pPr>
            <w:proofErr w:type="gramStart"/>
            <w:r w:rsidRPr="000D33AE">
              <w:rPr>
                <w:lang w:val="fr-CH"/>
              </w:rPr>
              <w:t>E-mail:</w:t>
            </w:r>
            <w:proofErr w:type="gramEnd"/>
            <w:r w:rsidRPr="000D33AE">
              <w:rPr>
                <w:lang w:val="fr-CH"/>
              </w:rPr>
              <w:t xml:space="preserve"> </w:t>
            </w:r>
            <w:r w:rsidR="00E57441">
              <w:fldChar w:fldCharType="begin"/>
            </w:r>
            <w:r w:rsidR="00E57441" w:rsidRPr="00E57441">
              <w:rPr>
                <w:lang w:val="fr-CH"/>
              </w:rPr>
              <w:instrText>HYPERLINK "mailto:info@unbs.go.ug"</w:instrText>
            </w:r>
            <w:r w:rsidR="00E57441">
              <w:fldChar w:fldCharType="separate"/>
            </w:r>
            <w:r w:rsidRPr="000D33AE">
              <w:rPr>
                <w:color w:val="0000FF"/>
                <w:u w:val="single"/>
                <w:lang w:val="fr-CH"/>
              </w:rPr>
              <w:t>info@unbs.go.ug</w:t>
            </w:r>
            <w:r w:rsidR="00E57441">
              <w:rPr>
                <w:color w:val="0000FF"/>
                <w:u w:val="single"/>
                <w:lang w:val="fr-CH"/>
              </w:rPr>
              <w:fldChar w:fldCharType="end"/>
            </w:r>
          </w:p>
          <w:p w14:paraId="484D7724" w14:textId="77777777" w:rsidR="00EE3A11" w:rsidRPr="00E57441" w:rsidRDefault="00307397" w:rsidP="00155128">
            <w:pPr>
              <w:spacing w:after="120"/>
              <w:rPr>
                <w:lang w:val="fr-CH"/>
              </w:rPr>
            </w:pPr>
            <w:r w:rsidRPr="00E57441">
              <w:rPr>
                <w:lang w:val="fr-CH"/>
              </w:rPr>
              <w:t xml:space="preserve">Website: </w:t>
            </w:r>
            <w:r w:rsidR="00E57441">
              <w:fldChar w:fldCharType="begin"/>
            </w:r>
            <w:r w:rsidR="00E57441" w:rsidRPr="00E57441">
              <w:rPr>
                <w:lang w:val="fr-CH"/>
              </w:rPr>
              <w:instrText>HYPERLINK "https://www.unbs.go.ug" \t "_blank"</w:instrText>
            </w:r>
            <w:r w:rsidR="00E57441">
              <w:fldChar w:fldCharType="separate"/>
            </w:r>
            <w:r w:rsidRPr="00E57441">
              <w:rPr>
                <w:color w:val="0000FF"/>
                <w:u w:val="single"/>
                <w:lang w:val="fr-CH"/>
              </w:rPr>
              <w:t>https://www.unbs.go.ug</w:t>
            </w:r>
            <w:r w:rsidR="00E57441">
              <w:rPr>
                <w:color w:val="0000FF"/>
                <w:u w:val="single"/>
              </w:rPr>
              <w:fldChar w:fldCharType="end"/>
            </w:r>
          </w:p>
          <w:p w14:paraId="5EE06C5B" w14:textId="77777777" w:rsidR="00F85C99" w:rsidRPr="002F6A28" w:rsidRDefault="00307397" w:rsidP="00AA646C">
            <w:pPr>
              <w:spacing w:after="120"/>
            </w:pPr>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r w:rsidR="00AC6C6E" w:rsidRPr="00C379C8">
              <w:t xml:space="preserve"> </w:t>
            </w:r>
          </w:p>
        </w:tc>
      </w:tr>
      <w:tr w:rsidR="00B31AB8" w14:paraId="71CD1EC3" w14:textId="77777777" w:rsidTr="0069259F">
        <w:tc>
          <w:tcPr>
            <w:tcW w:w="713" w:type="dxa"/>
            <w:tcBorders>
              <w:top w:val="single" w:sz="6" w:space="0" w:color="auto"/>
              <w:bottom w:val="single" w:sz="6" w:space="0" w:color="auto"/>
            </w:tcBorders>
            <w:shd w:val="clear" w:color="auto" w:fill="auto"/>
          </w:tcPr>
          <w:p w14:paraId="23A2E72D" w14:textId="77777777" w:rsidR="00F85C99" w:rsidRPr="002F6A28" w:rsidRDefault="00307397"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B8B807D" w14:textId="77777777" w:rsidR="00F85C99" w:rsidRPr="0058336F" w:rsidRDefault="00307397" w:rsidP="002F6A28">
            <w:pPr>
              <w:spacing w:before="120" w:after="120"/>
            </w:pPr>
            <w:r w:rsidRPr="002F6A28">
              <w:rPr>
                <w:b/>
              </w:rPr>
              <w:t xml:space="preserve">Notified under Article 2.9.2 </w:t>
            </w:r>
            <w:proofErr w:type="gramStart"/>
            <w:r w:rsidRPr="002F6A28">
              <w:rPr>
                <w:b/>
              </w:rPr>
              <w:t>[ ]</w:t>
            </w:r>
            <w:proofErr w:type="gramEnd"/>
            <w:r w:rsidRPr="002F6A28">
              <w:rPr>
                <w:b/>
              </w:rPr>
              <w:t>,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B31AB8" w14:paraId="6E674F78" w14:textId="77777777" w:rsidTr="0069259F">
        <w:tc>
          <w:tcPr>
            <w:tcW w:w="713" w:type="dxa"/>
            <w:tcBorders>
              <w:top w:val="single" w:sz="6" w:space="0" w:color="auto"/>
              <w:bottom w:val="single" w:sz="6" w:space="0" w:color="auto"/>
            </w:tcBorders>
            <w:shd w:val="clear" w:color="auto" w:fill="auto"/>
          </w:tcPr>
          <w:p w14:paraId="6522197F" w14:textId="77777777" w:rsidR="00F85C99" w:rsidRPr="002F6A28" w:rsidRDefault="00307397"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8390450" w14:textId="77777777" w:rsidR="00F85C99" w:rsidRPr="002F6A28" w:rsidRDefault="00307397"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MISCELLANEOUS CHEMICAL PRODUCTS (HS code(s): 38); Chemical technology (ICS code(s): 71)</w:t>
            </w:r>
          </w:p>
        </w:tc>
      </w:tr>
      <w:tr w:rsidR="00B31AB8" w14:paraId="0A4D265B" w14:textId="77777777" w:rsidTr="0069259F">
        <w:tc>
          <w:tcPr>
            <w:tcW w:w="713" w:type="dxa"/>
            <w:tcBorders>
              <w:top w:val="single" w:sz="6" w:space="0" w:color="auto"/>
              <w:bottom w:val="single" w:sz="6" w:space="0" w:color="auto"/>
            </w:tcBorders>
            <w:shd w:val="clear" w:color="auto" w:fill="auto"/>
          </w:tcPr>
          <w:p w14:paraId="0C60A9B4" w14:textId="77777777" w:rsidR="00F85C99" w:rsidRPr="002F6A28" w:rsidRDefault="00307397"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35B22A6" w14:textId="77777777" w:rsidR="00F85C99" w:rsidRPr="002F6A28" w:rsidRDefault="00307397" w:rsidP="002F6A28">
            <w:pPr>
              <w:spacing w:before="120" w:after="120"/>
            </w:pPr>
            <w:r w:rsidRPr="002F6A28">
              <w:rPr>
                <w:b/>
              </w:rPr>
              <w:t>Title, number of pages and language(s) of the notified document:</w:t>
            </w:r>
            <w:r w:rsidR="00EE3A11" w:rsidRPr="00C379C8">
              <w:t xml:space="preserve"> DUS 2412:2024, Standard test method for </w:t>
            </w:r>
            <w:proofErr w:type="spellStart"/>
            <w:r w:rsidR="00EE3A11" w:rsidRPr="00C379C8">
              <w:t>sulfate</w:t>
            </w:r>
            <w:proofErr w:type="spellEnd"/>
            <w:r w:rsidR="00EE3A11" w:rsidRPr="00C379C8">
              <w:t xml:space="preserve"> ion in water, Second Edition; (14 page(s), in English)</w:t>
            </w:r>
          </w:p>
        </w:tc>
      </w:tr>
      <w:tr w:rsidR="00B31AB8" w14:paraId="15E77D61" w14:textId="77777777" w:rsidTr="0069259F">
        <w:tc>
          <w:tcPr>
            <w:tcW w:w="713" w:type="dxa"/>
            <w:tcBorders>
              <w:top w:val="single" w:sz="6" w:space="0" w:color="auto"/>
              <w:bottom w:val="single" w:sz="6" w:space="0" w:color="auto"/>
            </w:tcBorders>
            <w:shd w:val="clear" w:color="auto" w:fill="auto"/>
          </w:tcPr>
          <w:p w14:paraId="4CC521D6" w14:textId="77777777" w:rsidR="00F85C99" w:rsidRPr="002F6A28" w:rsidRDefault="00307397"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1AFF219" w14:textId="77777777" w:rsidR="00F85C99" w:rsidRPr="002F6A28" w:rsidRDefault="00307397" w:rsidP="002F6A28">
            <w:pPr>
              <w:spacing w:before="120" w:after="120"/>
              <w:rPr>
                <w:b/>
              </w:rPr>
            </w:pPr>
            <w:r w:rsidRPr="002F6A28">
              <w:rPr>
                <w:b/>
              </w:rPr>
              <w:t>Description of content:</w:t>
            </w:r>
            <w:r w:rsidR="00FE448B" w:rsidRPr="00C379C8">
              <w:t xml:space="preserve"> This Draft Uganda Standard covers the turbidimetric determination of </w:t>
            </w:r>
            <w:proofErr w:type="spellStart"/>
            <w:r w:rsidR="00FE448B" w:rsidRPr="00C379C8">
              <w:t>sulfate</w:t>
            </w:r>
            <w:proofErr w:type="spellEnd"/>
            <w:r w:rsidR="00FE448B" w:rsidRPr="00C379C8">
              <w:t xml:space="preserve"> in water in the range from 5 mg/L to 40 mg/L of </w:t>
            </w:r>
            <w:proofErr w:type="spellStart"/>
            <w:r w:rsidR="00FE448B" w:rsidRPr="00C379C8">
              <w:t>sulfate</w:t>
            </w:r>
            <w:proofErr w:type="spellEnd"/>
            <w:r w:rsidR="00FE448B" w:rsidRPr="00C379C8">
              <w:t xml:space="preserve"> ion (SO4––). The test method was used successfully with drinking, ground, and surface waters. It is the user's responsibility to ensure the validity of this test method for waters of untested matrices.</w:t>
            </w:r>
          </w:p>
        </w:tc>
      </w:tr>
      <w:tr w:rsidR="00B31AB8" w14:paraId="266FFB48" w14:textId="77777777" w:rsidTr="0069259F">
        <w:tc>
          <w:tcPr>
            <w:tcW w:w="713" w:type="dxa"/>
            <w:tcBorders>
              <w:top w:val="single" w:sz="6" w:space="0" w:color="auto"/>
              <w:bottom w:val="single" w:sz="6" w:space="0" w:color="auto"/>
            </w:tcBorders>
            <w:shd w:val="clear" w:color="auto" w:fill="auto"/>
          </w:tcPr>
          <w:p w14:paraId="6CC1B2F9" w14:textId="77777777" w:rsidR="00F85C99" w:rsidRPr="002F6A28" w:rsidRDefault="00307397"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DFBF843" w14:textId="77777777" w:rsidR="00F85C99" w:rsidRPr="002F6A28" w:rsidRDefault="00307397" w:rsidP="002F6A28">
            <w:pPr>
              <w:spacing w:before="120" w:after="120"/>
              <w:rPr>
                <w:b/>
              </w:rPr>
            </w:pPr>
            <w:r w:rsidRPr="002F6A28">
              <w:rPr>
                <w:b/>
              </w:rPr>
              <w:t>Objective and rationale, including the nature of urgent problems where applicable:</w:t>
            </w:r>
            <w:r w:rsidR="00EE3A11" w:rsidRPr="00C379C8">
              <w:t xml:space="preserve"> Prevention of deceptive practices and consumer protection; Quality requirements</w:t>
            </w:r>
          </w:p>
        </w:tc>
      </w:tr>
      <w:tr w:rsidR="00B31AB8" w14:paraId="151EEA6B" w14:textId="77777777" w:rsidTr="0069259F">
        <w:tc>
          <w:tcPr>
            <w:tcW w:w="713" w:type="dxa"/>
            <w:tcBorders>
              <w:top w:val="single" w:sz="6" w:space="0" w:color="auto"/>
              <w:bottom w:val="single" w:sz="6" w:space="0" w:color="auto"/>
            </w:tcBorders>
            <w:shd w:val="clear" w:color="auto" w:fill="auto"/>
          </w:tcPr>
          <w:p w14:paraId="3107C3F0" w14:textId="77777777" w:rsidR="00F85C99" w:rsidRPr="002F6A28" w:rsidRDefault="00307397" w:rsidP="00307397">
            <w:pPr>
              <w:keepNext/>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11F48C4E" w14:textId="77777777" w:rsidR="00086AF5" w:rsidRPr="00086AF5" w:rsidRDefault="00307397" w:rsidP="00307397">
            <w:pPr>
              <w:keepNext/>
              <w:spacing w:before="120" w:after="120"/>
              <w:rPr>
                <w:bCs/>
              </w:rPr>
            </w:pPr>
            <w:r w:rsidRPr="002F6A28">
              <w:rPr>
                <w:b/>
              </w:rPr>
              <w:t>Relevant documents:</w:t>
            </w:r>
            <w:r w:rsidR="00EE3A11" w:rsidRPr="002F6A28">
              <w:t xml:space="preserve"> </w:t>
            </w:r>
          </w:p>
          <w:p w14:paraId="6DB75610" w14:textId="77777777" w:rsidR="00EE3A11" w:rsidRPr="002F6A28" w:rsidRDefault="00307397" w:rsidP="00307397">
            <w:pPr>
              <w:keepNext/>
              <w:numPr>
                <w:ilvl w:val="0"/>
                <w:numId w:val="16"/>
              </w:numPr>
              <w:spacing w:before="120" w:after="120"/>
            </w:pPr>
            <w:r w:rsidRPr="002F6A28">
              <w:t>G/TBT/N/UGA/1401</w:t>
            </w:r>
          </w:p>
          <w:p w14:paraId="2D6D99D3" w14:textId="77777777" w:rsidR="00EE3A11" w:rsidRPr="002F6A28" w:rsidRDefault="00307397" w:rsidP="00307397">
            <w:pPr>
              <w:keepNext/>
              <w:numPr>
                <w:ilvl w:val="0"/>
                <w:numId w:val="16"/>
              </w:numPr>
              <w:spacing w:before="120" w:after="120"/>
            </w:pPr>
            <w:r w:rsidRPr="002F6A28">
              <w:t>ASTM D1066 Practice for Sampling Steam</w:t>
            </w:r>
          </w:p>
          <w:p w14:paraId="60B310C9" w14:textId="77777777" w:rsidR="00EE3A11" w:rsidRPr="002F6A28" w:rsidRDefault="00307397" w:rsidP="00307397">
            <w:pPr>
              <w:keepNext/>
              <w:numPr>
                <w:ilvl w:val="0"/>
                <w:numId w:val="16"/>
              </w:numPr>
              <w:spacing w:before="120" w:after="120"/>
            </w:pPr>
            <w:r w:rsidRPr="002F6A28">
              <w:t>ASTM D1129 Terminology Relating to Water</w:t>
            </w:r>
          </w:p>
          <w:p w14:paraId="5097E6C1" w14:textId="77777777" w:rsidR="00EE3A11" w:rsidRPr="002F6A28" w:rsidRDefault="00307397" w:rsidP="00307397">
            <w:pPr>
              <w:keepNext/>
              <w:numPr>
                <w:ilvl w:val="0"/>
                <w:numId w:val="16"/>
              </w:numPr>
              <w:spacing w:before="120" w:after="120"/>
            </w:pPr>
            <w:r w:rsidRPr="002F6A28">
              <w:t>ASTM D1193 Specification for Reagent Water</w:t>
            </w:r>
          </w:p>
          <w:p w14:paraId="6E7C5DFD" w14:textId="77777777" w:rsidR="00EE3A11" w:rsidRPr="002F6A28" w:rsidRDefault="00307397" w:rsidP="00307397">
            <w:pPr>
              <w:keepNext/>
              <w:numPr>
                <w:ilvl w:val="0"/>
                <w:numId w:val="16"/>
              </w:numPr>
              <w:spacing w:before="120" w:after="120"/>
            </w:pPr>
            <w:r w:rsidRPr="002F6A28">
              <w:t>ASTM D2777 Practice for Determination of Precision and Bias of Applicable Test Methods of Committee D19 on Water</w:t>
            </w:r>
          </w:p>
          <w:p w14:paraId="342EB7FC" w14:textId="77777777" w:rsidR="00EE3A11" w:rsidRPr="002F6A28" w:rsidRDefault="00307397" w:rsidP="00307397">
            <w:pPr>
              <w:keepNext/>
              <w:numPr>
                <w:ilvl w:val="0"/>
                <w:numId w:val="16"/>
              </w:numPr>
              <w:spacing w:before="120" w:after="120"/>
            </w:pPr>
            <w:r w:rsidRPr="002F6A28">
              <w:t>ASTM D3370 Practices for Sampling Water from Flowing Process Streams</w:t>
            </w:r>
          </w:p>
          <w:p w14:paraId="7F5508CC" w14:textId="77777777" w:rsidR="00EE3A11" w:rsidRPr="002F6A28" w:rsidRDefault="00307397" w:rsidP="00307397">
            <w:pPr>
              <w:keepNext/>
              <w:numPr>
                <w:ilvl w:val="0"/>
                <w:numId w:val="16"/>
              </w:numPr>
              <w:spacing w:before="120" w:after="120"/>
            </w:pPr>
            <w:r w:rsidRPr="002F6A28">
              <w:t>ASTM D4327 Test Method for Anions in Water by Suppressed Ion Chromatography</w:t>
            </w:r>
          </w:p>
          <w:p w14:paraId="7C3F7A88" w14:textId="77777777" w:rsidR="00EE3A11" w:rsidRPr="002F6A28" w:rsidRDefault="00307397" w:rsidP="00307397">
            <w:pPr>
              <w:keepNext/>
              <w:numPr>
                <w:ilvl w:val="0"/>
                <w:numId w:val="16"/>
              </w:numPr>
              <w:spacing w:before="120" w:after="120"/>
            </w:pPr>
            <w:r w:rsidRPr="002F6A28">
              <w:t>ASTM D5810 Guide for Spiking into Aqueous Samples</w:t>
            </w:r>
          </w:p>
          <w:p w14:paraId="2A4CC07F" w14:textId="77777777" w:rsidR="00EE3A11" w:rsidRPr="002F6A28" w:rsidRDefault="00307397" w:rsidP="00307397">
            <w:pPr>
              <w:keepNext/>
              <w:numPr>
                <w:ilvl w:val="0"/>
                <w:numId w:val="16"/>
              </w:numPr>
              <w:spacing w:before="120" w:after="120"/>
            </w:pPr>
            <w:r w:rsidRPr="002F6A28">
              <w:t>ASTM D5847 Practice for Writing Quality Control Specifications for Standard Test Methods for Water Analysis</w:t>
            </w:r>
          </w:p>
          <w:p w14:paraId="5D81A32C" w14:textId="77777777" w:rsidR="00EE3A11" w:rsidRPr="002F6A28" w:rsidRDefault="00307397" w:rsidP="00307397">
            <w:pPr>
              <w:keepNext/>
              <w:numPr>
                <w:ilvl w:val="0"/>
                <w:numId w:val="16"/>
              </w:numPr>
              <w:spacing w:before="120" w:after="120"/>
            </w:pPr>
            <w:r w:rsidRPr="002F6A28">
              <w:t>ASTM E60 Practice for Analysis of Metals, Ores, and Related Materials by Spectrophotometry</w:t>
            </w:r>
          </w:p>
          <w:p w14:paraId="515DC36C" w14:textId="77777777" w:rsidR="00EE3A11" w:rsidRPr="002F6A28" w:rsidRDefault="00307397" w:rsidP="00307397">
            <w:pPr>
              <w:keepNext/>
              <w:numPr>
                <w:ilvl w:val="0"/>
                <w:numId w:val="16"/>
              </w:numPr>
              <w:spacing w:before="120" w:after="120"/>
            </w:pPr>
            <w:r w:rsidRPr="002F6A28">
              <w:t>ASTM E275 Practice for Describing and Measuring Performance of Ultraviolet and Visible Spectrophotometers</w:t>
            </w:r>
          </w:p>
        </w:tc>
      </w:tr>
      <w:tr w:rsidR="00B31AB8" w14:paraId="3144FC22" w14:textId="77777777" w:rsidTr="00AE6CC8">
        <w:trPr>
          <w:cantSplit/>
        </w:trPr>
        <w:tc>
          <w:tcPr>
            <w:tcW w:w="713" w:type="dxa"/>
            <w:tcBorders>
              <w:top w:val="single" w:sz="6" w:space="0" w:color="auto"/>
              <w:bottom w:val="single" w:sz="6" w:space="0" w:color="auto"/>
            </w:tcBorders>
            <w:shd w:val="clear" w:color="auto" w:fill="auto"/>
          </w:tcPr>
          <w:p w14:paraId="5E13B8BA" w14:textId="77777777" w:rsidR="00EE3A11" w:rsidRPr="002F6A28" w:rsidRDefault="00307397"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5A297B4" w14:textId="77777777" w:rsidR="00EE3A11" w:rsidRPr="002F6A28" w:rsidRDefault="00307397" w:rsidP="008953C4">
            <w:pPr>
              <w:spacing w:before="120" w:after="120"/>
            </w:pPr>
            <w:r w:rsidRPr="002F6A28">
              <w:rPr>
                <w:b/>
              </w:rPr>
              <w:t>Proposed date of adoption:</w:t>
            </w:r>
            <w:r w:rsidRPr="00C379C8">
              <w:t xml:space="preserve"> To be </w:t>
            </w:r>
            <w:proofErr w:type="gramStart"/>
            <w:r w:rsidRPr="00C379C8">
              <w:t>determined</w:t>
            </w:r>
            <w:proofErr w:type="gramEnd"/>
          </w:p>
          <w:p w14:paraId="39A2AFF4" w14:textId="77777777" w:rsidR="00EE3A11" w:rsidRPr="002F6A28" w:rsidRDefault="00307397" w:rsidP="008953C4">
            <w:pPr>
              <w:spacing w:after="120"/>
            </w:pPr>
            <w:r w:rsidRPr="002F6A28">
              <w:rPr>
                <w:b/>
              </w:rPr>
              <w:t>Proposed date of entry into force:</w:t>
            </w:r>
            <w:r w:rsidRPr="00C379C8">
              <w:t xml:space="preserve"> Not Applicable</w:t>
            </w:r>
          </w:p>
        </w:tc>
      </w:tr>
      <w:tr w:rsidR="00B31AB8" w14:paraId="2791A35B" w14:textId="77777777" w:rsidTr="0069259F">
        <w:tc>
          <w:tcPr>
            <w:tcW w:w="713" w:type="dxa"/>
            <w:tcBorders>
              <w:top w:val="single" w:sz="6" w:space="0" w:color="auto"/>
              <w:bottom w:val="single" w:sz="6" w:space="0" w:color="auto"/>
            </w:tcBorders>
            <w:shd w:val="clear" w:color="auto" w:fill="auto"/>
          </w:tcPr>
          <w:p w14:paraId="3E896BAF" w14:textId="77777777" w:rsidR="00F85C99" w:rsidRPr="002F6A28" w:rsidRDefault="00307397"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8F4EF6B" w14:textId="77777777" w:rsidR="00F85C99" w:rsidRPr="002F6A28" w:rsidRDefault="00307397" w:rsidP="002F6A28">
            <w:pPr>
              <w:spacing w:before="120" w:after="120"/>
            </w:pPr>
            <w:r w:rsidRPr="002F6A28">
              <w:rPr>
                <w:b/>
              </w:rPr>
              <w:t>Final date for comments:</w:t>
            </w:r>
            <w:r w:rsidR="00EE3A11" w:rsidRPr="00C379C8">
              <w:t xml:space="preserve"> 60 days from notification</w:t>
            </w:r>
          </w:p>
        </w:tc>
      </w:tr>
      <w:tr w:rsidR="00B31AB8" w:rsidRPr="00E57441" w14:paraId="692B25EC" w14:textId="77777777" w:rsidTr="0069259F">
        <w:tc>
          <w:tcPr>
            <w:tcW w:w="713" w:type="dxa"/>
            <w:tcBorders>
              <w:top w:val="single" w:sz="6" w:space="0" w:color="auto"/>
            </w:tcBorders>
            <w:shd w:val="clear" w:color="auto" w:fill="auto"/>
          </w:tcPr>
          <w:p w14:paraId="1934987A" w14:textId="77777777" w:rsidR="00F85C99" w:rsidRPr="002F6A28" w:rsidRDefault="00307397"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1CA3F90" w14:textId="77777777" w:rsidR="00F85C99" w:rsidRPr="002F6A28" w:rsidRDefault="00307397"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16F5367B" w14:textId="77777777" w:rsidR="00EE3A11" w:rsidRPr="00A12DDE" w:rsidRDefault="00307397" w:rsidP="00B16145">
            <w:pPr>
              <w:keepNext/>
              <w:keepLines/>
              <w:rPr>
                <w:bCs/>
              </w:rPr>
            </w:pPr>
            <w:r w:rsidRPr="00A12DDE">
              <w:rPr>
                <w:bCs/>
              </w:rPr>
              <w:t>Uganda National Bureau of Standards</w:t>
            </w:r>
          </w:p>
          <w:p w14:paraId="5837C4E1" w14:textId="77777777" w:rsidR="00EE3A11" w:rsidRPr="00A12DDE" w:rsidRDefault="00307397" w:rsidP="00B16145">
            <w:pPr>
              <w:keepNext/>
              <w:keepLines/>
              <w:rPr>
                <w:bCs/>
              </w:rPr>
            </w:pPr>
            <w:r w:rsidRPr="00A12DDE">
              <w:rPr>
                <w:bCs/>
              </w:rPr>
              <w:t xml:space="preserve">Plot 2-12 </w:t>
            </w:r>
            <w:proofErr w:type="spellStart"/>
            <w:r w:rsidRPr="00A12DDE">
              <w:rPr>
                <w:bCs/>
              </w:rPr>
              <w:t>ByPass</w:t>
            </w:r>
            <w:proofErr w:type="spellEnd"/>
            <w:r w:rsidRPr="00A12DDE">
              <w:rPr>
                <w:bCs/>
              </w:rPr>
              <w:t xml:space="preserve"> Link, Bweyogerere Industrial and Business Park</w:t>
            </w:r>
          </w:p>
          <w:p w14:paraId="6E88CE6B" w14:textId="77777777" w:rsidR="00EE3A11" w:rsidRPr="000D33AE" w:rsidRDefault="00307397" w:rsidP="00B16145">
            <w:pPr>
              <w:keepNext/>
              <w:keepLines/>
              <w:rPr>
                <w:bCs/>
                <w:lang w:val="es-ES"/>
              </w:rPr>
            </w:pPr>
            <w:r w:rsidRPr="000D33AE">
              <w:rPr>
                <w:bCs/>
                <w:lang w:val="es-ES"/>
              </w:rPr>
              <w:t>P.O. Box 6329</w:t>
            </w:r>
          </w:p>
          <w:p w14:paraId="1163C12E" w14:textId="77777777" w:rsidR="00EE3A11" w:rsidRPr="000D33AE" w:rsidRDefault="00307397" w:rsidP="00B16145">
            <w:pPr>
              <w:keepNext/>
              <w:keepLines/>
              <w:rPr>
                <w:bCs/>
                <w:lang w:val="es-ES"/>
              </w:rPr>
            </w:pPr>
            <w:r w:rsidRPr="000D33AE">
              <w:rPr>
                <w:bCs/>
                <w:lang w:val="es-ES"/>
              </w:rPr>
              <w:t>Kampala, Uganda</w:t>
            </w:r>
          </w:p>
          <w:p w14:paraId="3AF6C12D" w14:textId="77777777" w:rsidR="00EE3A11" w:rsidRPr="000D33AE" w:rsidRDefault="00307397" w:rsidP="00B16145">
            <w:pPr>
              <w:keepNext/>
              <w:keepLines/>
              <w:rPr>
                <w:bCs/>
                <w:lang w:val="es-ES"/>
              </w:rPr>
            </w:pPr>
            <w:r w:rsidRPr="000D33AE">
              <w:rPr>
                <w:bCs/>
                <w:lang w:val="es-ES"/>
              </w:rPr>
              <w:t>Tel: +(256) 4 1733 3250/1/2</w:t>
            </w:r>
          </w:p>
          <w:p w14:paraId="275DAF6B" w14:textId="77777777" w:rsidR="00EE3A11" w:rsidRPr="000D33AE" w:rsidRDefault="00307397" w:rsidP="00B16145">
            <w:pPr>
              <w:keepNext/>
              <w:keepLines/>
              <w:rPr>
                <w:bCs/>
                <w:lang w:val="fr-CH"/>
              </w:rPr>
            </w:pPr>
            <w:r w:rsidRPr="000D33AE">
              <w:rPr>
                <w:bCs/>
                <w:lang w:val="fr-CH"/>
              </w:rPr>
              <w:t>Fax: +(256) 4 1428 6123</w:t>
            </w:r>
          </w:p>
          <w:p w14:paraId="501F6E11" w14:textId="77777777" w:rsidR="00EE3A11" w:rsidRPr="000D33AE" w:rsidRDefault="00307397" w:rsidP="00B16145">
            <w:pPr>
              <w:keepNext/>
              <w:keepLines/>
              <w:rPr>
                <w:bCs/>
                <w:lang w:val="fr-CH"/>
              </w:rPr>
            </w:pPr>
            <w:proofErr w:type="gramStart"/>
            <w:r w:rsidRPr="000D33AE">
              <w:rPr>
                <w:bCs/>
                <w:lang w:val="fr-CH"/>
              </w:rPr>
              <w:t>E-mail:</w:t>
            </w:r>
            <w:proofErr w:type="gramEnd"/>
            <w:r w:rsidRPr="000D33AE">
              <w:rPr>
                <w:bCs/>
                <w:lang w:val="fr-CH"/>
              </w:rPr>
              <w:t xml:space="preserve"> </w:t>
            </w:r>
            <w:hyperlink r:id="rId9" w:history="1">
              <w:r w:rsidRPr="000D33AE">
                <w:rPr>
                  <w:bCs/>
                  <w:color w:val="0000FF"/>
                  <w:u w:val="single"/>
                  <w:lang w:val="fr-CH"/>
                </w:rPr>
                <w:t>info@unbs.go.ug</w:t>
              </w:r>
            </w:hyperlink>
          </w:p>
          <w:p w14:paraId="60CE65FB" w14:textId="77777777" w:rsidR="00EE3A11" w:rsidRPr="00E57441" w:rsidRDefault="00307397" w:rsidP="00B16145">
            <w:pPr>
              <w:keepNext/>
              <w:keepLines/>
              <w:spacing w:after="120"/>
              <w:rPr>
                <w:bCs/>
                <w:lang w:val="fr-CH"/>
              </w:rPr>
            </w:pPr>
            <w:r w:rsidRPr="00E57441">
              <w:rPr>
                <w:bCs/>
                <w:lang w:val="fr-CH"/>
              </w:rPr>
              <w:t xml:space="preserve">Website: </w:t>
            </w:r>
            <w:hyperlink r:id="rId10" w:tgtFrame="_blank" w:history="1">
              <w:r w:rsidRPr="00E57441">
                <w:rPr>
                  <w:bCs/>
                  <w:color w:val="0000FF"/>
                  <w:u w:val="single"/>
                  <w:lang w:val="fr-CH"/>
                </w:rPr>
                <w:t>https://www.unbs.go.ug</w:t>
              </w:r>
            </w:hyperlink>
          </w:p>
        </w:tc>
      </w:tr>
    </w:tbl>
    <w:p w14:paraId="375AC379" w14:textId="77777777" w:rsidR="00EE3A11" w:rsidRPr="00E57441" w:rsidRDefault="00EE3A11" w:rsidP="002F6A28">
      <w:pPr>
        <w:rPr>
          <w:lang w:val="fr-CH"/>
        </w:rPr>
      </w:pPr>
    </w:p>
    <w:sectPr w:rsidR="00EE3A11" w:rsidRPr="00E57441"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D660E" w14:textId="77777777" w:rsidR="00307397" w:rsidRDefault="00307397">
      <w:r>
        <w:separator/>
      </w:r>
    </w:p>
  </w:endnote>
  <w:endnote w:type="continuationSeparator" w:id="0">
    <w:p w14:paraId="4EAC124B" w14:textId="77777777" w:rsidR="00307397" w:rsidRDefault="0030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490AD" w14:textId="77777777" w:rsidR="009239F7" w:rsidRPr="002F6A28" w:rsidRDefault="00307397"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F86D3" w14:textId="77777777" w:rsidR="009239F7" w:rsidRPr="002F6A28" w:rsidRDefault="00307397"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6F7A" w14:textId="77777777" w:rsidR="00EE3A11" w:rsidRPr="002F6A28" w:rsidRDefault="00307397">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2EE0B" w14:textId="77777777" w:rsidR="00307397" w:rsidRDefault="00307397">
      <w:r>
        <w:separator/>
      </w:r>
    </w:p>
  </w:footnote>
  <w:footnote w:type="continuationSeparator" w:id="0">
    <w:p w14:paraId="3A99192E" w14:textId="77777777" w:rsidR="00307397" w:rsidRDefault="0030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58913" w14:textId="77777777" w:rsidR="009239F7" w:rsidRPr="002F6A28" w:rsidRDefault="00307397" w:rsidP="009239F7">
    <w:pPr>
      <w:pStyle w:val="Header"/>
      <w:pBdr>
        <w:bottom w:val="single" w:sz="4" w:space="1" w:color="auto"/>
      </w:pBdr>
      <w:tabs>
        <w:tab w:val="clear" w:pos="4513"/>
        <w:tab w:val="clear" w:pos="9027"/>
      </w:tabs>
      <w:jc w:val="center"/>
    </w:pPr>
    <w:proofErr w:type="spellStart"/>
    <w:r w:rsidRPr="002F6A28">
      <w:t>tbtSymbol</w:t>
    </w:r>
    <w:proofErr w:type="spellEnd"/>
  </w:p>
  <w:p w14:paraId="6F088646" w14:textId="77777777" w:rsidR="009239F7" w:rsidRPr="002F6A28" w:rsidRDefault="009239F7" w:rsidP="009239F7">
    <w:pPr>
      <w:pStyle w:val="Header"/>
      <w:pBdr>
        <w:bottom w:val="single" w:sz="4" w:space="1" w:color="auto"/>
      </w:pBdr>
      <w:tabs>
        <w:tab w:val="clear" w:pos="4513"/>
        <w:tab w:val="clear" w:pos="9027"/>
      </w:tabs>
      <w:jc w:val="center"/>
    </w:pPr>
  </w:p>
  <w:p w14:paraId="35142C9B" w14:textId="77777777" w:rsidR="009239F7" w:rsidRPr="002F6A28" w:rsidRDefault="0030739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20015D7"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B866" w14:textId="77777777" w:rsidR="009239F7" w:rsidRPr="002F6A28" w:rsidRDefault="00307397" w:rsidP="009239F7">
    <w:pPr>
      <w:pStyle w:val="Header"/>
      <w:pBdr>
        <w:bottom w:val="single" w:sz="4" w:space="1" w:color="auto"/>
      </w:pBdr>
      <w:tabs>
        <w:tab w:val="clear" w:pos="4513"/>
        <w:tab w:val="clear" w:pos="9027"/>
      </w:tabs>
      <w:jc w:val="center"/>
    </w:pPr>
    <w:bookmarkStart w:id="0" w:name="spsSymbolHeader"/>
    <w:r w:rsidRPr="002F6A28">
      <w:t>G/TBT/N/UGA/1964</w:t>
    </w:r>
    <w:bookmarkEnd w:id="0"/>
  </w:p>
  <w:p w14:paraId="5EC50BC0" w14:textId="77777777" w:rsidR="009239F7" w:rsidRPr="002F6A28" w:rsidRDefault="009239F7" w:rsidP="009239F7">
    <w:pPr>
      <w:pStyle w:val="Header"/>
      <w:pBdr>
        <w:bottom w:val="single" w:sz="4" w:space="1" w:color="auto"/>
      </w:pBdr>
      <w:tabs>
        <w:tab w:val="clear" w:pos="4513"/>
        <w:tab w:val="clear" w:pos="9027"/>
      </w:tabs>
      <w:jc w:val="center"/>
    </w:pPr>
  </w:p>
  <w:p w14:paraId="4860B7C4" w14:textId="77777777" w:rsidR="009239F7" w:rsidRPr="002F6A28" w:rsidRDefault="0030739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176AD13"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31AB8" w14:paraId="275C5763" w14:textId="77777777" w:rsidTr="008612A9">
      <w:trPr>
        <w:trHeight w:val="240"/>
        <w:jc w:val="center"/>
      </w:trPr>
      <w:tc>
        <w:tcPr>
          <w:tcW w:w="3794" w:type="dxa"/>
          <w:shd w:val="clear" w:color="auto" w:fill="FFFFFF"/>
          <w:tcMar>
            <w:left w:w="108" w:type="dxa"/>
            <w:right w:w="108" w:type="dxa"/>
          </w:tcMar>
          <w:vAlign w:val="center"/>
        </w:tcPr>
        <w:p w14:paraId="01F60861"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56AC3439" w14:textId="77777777" w:rsidR="00ED54E0" w:rsidRPr="009239F7" w:rsidRDefault="00ED54E0" w:rsidP="00B801E9">
          <w:pPr>
            <w:jc w:val="right"/>
            <w:rPr>
              <w:b/>
              <w:color w:val="FF0000"/>
              <w:szCs w:val="16"/>
            </w:rPr>
          </w:pPr>
        </w:p>
      </w:tc>
    </w:tr>
    <w:bookmarkEnd w:id="1"/>
    <w:tr w:rsidR="00B31AB8" w14:paraId="5A830AEA" w14:textId="77777777" w:rsidTr="008612A9">
      <w:trPr>
        <w:trHeight w:val="213"/>
        <w:jc w:val="center"/>
      </w:trPr>
      <w:tc>
        <w:tcPr>
          <w:tcW w:w="3794" w:type="dxa"/>
          <w:vMerge w:val="restart"/>
          <w:shd w:val="clear" w:color="auto" w:fill="FFFFFF"/>
          <w:tcMar>
            <w:left w:w="0" w:type="dxa"/>
            <w:right w:w="0" w:type="dxa"/>
          </w:tcMar>
        </w:tcPr>
        <w:p w14:paraId="1C9131EE" w14:textId="77777777" w:rsidR="00ED54E0" w:rsidRPr="009239F7" w:rsidRDefault="00307397" w:rsidP="00B801E9">
          <w:pPr>
            <w:jc w:val="left"/>
          </w:pPr>
          <w:r>
            <w:rPr>
              <w:noProof/>
              <w:lang w:eastAsia="en-GB"/>
            </w:rPr>
            <w:drawing>
              <wp:inline distT="0" distB="0" distL="0" distR="0" wp14:anchorId="39BE115E" wp14:editId="4BAD1319">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36463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9353D73" w14:textId="77777777" w:rsidR="00ED54E0" w:rsidRPr="009239F7" w:rsidRDefault="00ED54E0" w:rsidP="00B801E9">
          <w:pPr>
            <w:jc w:val="right"/>
            <w:rPr>
              <w:b/>
              <w:szCs w:val="16"/>
            </w:rPr>
          </w:pPr>
        </w:p>
      </w:tc>
    </w:tr>
    <w:tr w:rsidR="00B31AB8" w14:paraId="4432B8DA" w14:textId="77777777" w:rsidTr="008612A9">
      <w:trPr>
        <w:trHeight w:val="868"/>
        <w:jc w:val="center"/>
      </w:trPr>
      <w:tc>
        <w:tcPr>
          <w:tcW w:w="3794" w:type="dxa"/>
          <w:vMerge/>
          <w:shd w:val="clear" w:color="auto" w:fill="FFFFFF"/>
          <w:tcMar>
            <w:left w:w="108" w:type="dxa"/>
            <w:right w:w="108" w:type="dxa"/>
          </w:tcMar>
        </w:tcPr>
        <w:p w14:paraId="70469E4D"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033F45F" w14:textId="77777777" w:rsidR="009239F7" w:rsidRPr="002F6A28" w:rsidRDefault="00307397" w:rsidP="00B801E9">
          <w:pPr>
            <w:jc w:val="right"/>
            <w:rPr>
              <w:b/>
              <w:szCs w:val="16"/>
            </w:rPr>
          </w:pPr>
          <w:bookmarkStart w:id="2" w:name="bmkSymbols"/>
          <w:r w:rsidRPr="002F6A28">
            <w:rPr>
              <w:b/>
              <w:szCs w:val="16"/>
            </w:rPr>
            <w:t>G/TBT/N/UGA/1964</w:t>
          </w:r>
          <w:bookmarkEnd w:id="2"/>
        </w:p>
      </w:tc>
    </w:tr>
    <w:tr w:rsidR="00B31AB8" w14:paraId="5AF8EB4D" w14:textId="77777777" w:rsidTr="008612A9">
      <w:trPr>
        <w:trHeight w:val="240"/>
        <w:jc w:val="center"/>
      </w:trPr>
      <w:tc>
        <w:tcPr>
          <w:tcW w:w="3794" w:type="dxa"/>
          <w:vMerge/>
          <w:shd w:val="clear" w:color="auto" w:fill="FFFFFF"/>
          <w:tcMar>
            <w:left w:w="108" w:type="dxa"/>
            <w:right w:w="108" w:type="dxa"/>
          </w:tcMar>
          <w:vAlign w:val="center"/>
        </w:tcPr>
        <w:p w14:paraId="68EA62F4" w14:textId="77777777" w:rsidR="00ED54E0" w:rsidRPr="009239F7" w:rsidRDefault="00ED54E0" w:rsidP="00B801E9"/>
      </w:tc>
      <w:tc>
        <w:tcPr>
          <w:tcW w:w="5448" w:type="dxa"/>
          <w:gridSpan w:val="2"/>
          <w:shd w:val="clear" w:color="auto" w:fill="FFFFFF"/>
          <w:tcMar>
            <w:left w:w="108" w:type="dxa"/>
            <w:right w:w="108" w:type="dxa"/>
          </w:tcMar>
          <w:vAlign w:val="center"/>
        </w:tcPr>
        <w:p w14:paraId="02E309BB" w14:textId="75194DF6" w:rsidR="00ED54E0" w:rsidRPr="009239F7" w:rsidRDefault="000D33AE" w:rsidP="00B801E9">
          <w:pPr>
            <w:jc w:val="right"/>
            <w:rPr>
              <w:szCs w:val="16"/>
            </w:rPr>
          </w:pPr>
          <w:bookmarkStart w:id="3" w:name="spsDateDistribution"/>
          <w:bookmarkStart w:id="4" w:name="bmkDate"/>
          <w:bookmarkEnd w:id="3"/>
          <w:bookmarkEnd w:id="4"/>
          <w:r>
            <w:rPr>
              <w:szCs w:val="16"/>
            </w:rPr>
            <w:t>4 July 2024</w:t>
          </w:r>
        </w:p>
      </w:tc>
    </w:tr>
    <w:tr w:rsidR="00B31AB8" w14:paraId="7AC5D03D"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A67D4CD" w14:textId="63D13FAC" w:rsidR="00ED54E0" w:rsidRPr="009239F7" w:rsidRDefault="00307397" w:rsidP="0097650D">
          <w:pPr>
            <w:jc w:val="left"/>
            <w:rPr>
              <w:b/>
            </w:rPr>
          </w:pPr>
          <w:bookmarkStart w:id="5" w:name="bmkSerial"/>
          <w:r w:rsidRPr="002F6A28">
            <w:rPr>
              <w:color w:val="FF0000"/>
              <w:szCs w:val="16"/>
            </w:rPr>
            <w:t>(</w:t>
          </w:r>
          <w:bookmarkStart w:id="6" w:name="spsSerialNumber"/>
          <w:bookmarkEnd w:id="6"/>
          <w:r w:rsidR="000D33AE">
            <w:rPr>
              <w:color w:val="FF0000"/>
              <w:szCs w:val="16"/>
            </w:rPr>
            <w:t>24-</w:t>
          </w:r>
          <w:r w:rsidR="00E57441">
            <w:rPr>
              <w:color w:val="FF0000"/>
              <w:szCs w:val="16"/>
            </w:rPr>
            <w:t>4901</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1C5B6F34" w14:textId="77777777" w:rsidR="00ED54E0" w:rsidRPr="009239F7" w:rsidRDefault="00307397"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B31AB8" w14:paraId="0E9FEF45"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1D2B6C3" w14:textId="77777777" w:rsidR="00ED54E0" w:rsidRPr="009239F7" w:rsidRDefault="00307397"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5BBA2164" w14:textId="77777777" w:rsidR="00ED54E0" w:rsidRPr="002F6A28" w:rsidRDefault="00307397"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28AAD9CC"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BE27408">
      <w:start w:val="1"/>
      <w:numFmt w:val="decimal"/>
      <w:pStyle w:val="SummaryText"/>
      <w:lvlText w:val="%1."/>
      <w:lvlJc w:val="left"/>
      <w:pPr>
        <w:ind w:left="360" w:hanging="360"/>
      </w:pPr>
    </w:lvl>
    <w:lvl w:ilvl="1" w:tplc="BE22BDF6" w:tentative="1">
      <w:start w:val="1"/>
      <w:numFmt w:val="lowerLetter"/>
      <w:lvlText w:val="%2."/>
      <w:lvlJc w:val="left"/>
      <w:pPr>
        <w:ind w:left="1080" w:hanging="360"/>
      </w:pPr>
    </w:lvl>
    <w:lvl w:ilvl="2" w:tplc="20A4B9AA" w:tentative="1">
      <w:start w:val="1"/>
      <w:numFmt w:val="lowerRoman"/>
      <w:lvlText w:val="%3."/>
      <w:lvlJc w:val="right"/>
      <w:pPr>
        <w:ind w:left="1800" w:hanging="180"/>
      </w:pPr>
    </w:lvl>
    <w:lvl w:ilvl="3" w:tplc="2FC85022" w:tentative="1">
      <w:start w:val="1"/>
      <w:numFmt w:val="decimal"/>
      <w:lvlText w:val="%4."/>
      <w:lvlJc w:val="left"/>
      <w:pPr>
        <w:ind w:left="2520" w:hanging="360"/>
      </w:pPr>
    </w:lvl>
    <w:lvl w:ilvl="4" w:tplc="8DF6BCAC" w:tentative="1">
      <w:start w:val="1"/>
      <w:numFmt w:val="lowerLetter"/>
      <w:lvlText w:val="%5."/>
      <w:lvlJc w:val="left"/>
      <w:pPr>
        <w:ind w:left="3240" w:hanging="360"/>
      </w:pPr>
    </w:lvl>
    <w:lvl w:ilvl="5" w:tplc="C9F0A228" w:tentative="1">
      <w:start w:val="1"/>
      <w:numFmt w:val="lowerRoman"/>
      <w:lvlText w:val="%6."/>
      <w:lvlJc w:val="right"/>
      <w:pPr>
        <w:ind w:left="3960" w:hanging="180"/>
      </w:pPr>
    </w:lvl>
    <w:lvl w:ilvl="6" w:tplc="54F81E02" w:tentative="1">
      <w:start w:val="1"/>
      <w:numFmt w:val="decimal"/>
      <w:lvlText w:val="%7."/>
      <w:lvlJc w:val="left"/>
      <w:pPr>
        <w:ind w:left="4680" w:hanging="360"/>
      </w:pPr>
    </w:lvl>
    <w:lvl w:ilvl="7" w:tplc="B97C6E16" w:tentative="1">
      <w:start w:val="1"/>
      <w:numFmt w:val="lowerLetter"/>
      <w:lvlText w:val="%8."/>
      <w:lvlJc w:val="left"/>
      <w:pPr>
        <w:ind w:left="5400" w:hanging="360"/>
      </w:pPr>
    </w:lvl>
    <w:lvl w:ilvl="8" w:tplc="A54848BA"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15527737">
    <w:abstractNumId w:val="9"/>
  </w:num>
  <w:num w:numId="2" w16cid:durableId="1528106857">
    <w:abstractNumId w:val="7"/>
  </w:num>
  <w:num w:numId="3" w16cid:durableId="2091392915">
    <w:abstractNumId w:val="6"/>
  </w:num>
  <w:num w:numId="4" w16cid:durableId="508258049">
    <w:abstractNumId w:val="5"/>
  </w:num>
  <w:num w:numId="5" w16cid:durableId="857541877">
    <w:abstractNumId w:val="4"/>
  </w:num>
  <w:num w:numId="6" w16cid:durableId="964626217">
    <w:abstractNumId w:val="12"/>
  </w:num>
  <w:num w:numId="7" w16cid:durableId="659038530">
    <w:abstractNumId w:val="11"/>
  </w:num>
  <w:num w:numId="8" w16cid:durableId="448622163">
    <w:abstractNumId w:val="10"/>
  </w:num>
  <w:num w:numId="9" w16cid:durableId="4060746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2530294">
    <w:abstractNumId w:val="13"/>
  </w:num>
  <w:num w:numId="11" w16cid:durableId="2138795608">
    <w:abstractNumId w:val="8"/>
  </w:num>
  <w:num w:numId="12" w16cid:durableId="763841981">
    <w:abstractNumId w:val="3"/>
  </w:num>
  <w:num w:numId="13" w16cid:durableId="2032875446">
    <w:abstractNumId w:val="2"/>
  </w:num>
  <w:num w:numId="14" w16cid:durableId="1216235267">
    <w:abstractNumId w:val="1"/>
  </w:num>
  <w:num w:numId="15" w16cid:durableId="693850359">
    <w:abstractNumId w:val="0"/>
  </w:num>
  <w:num w:numId="16" w16cid:durableId="528478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D33AE"/>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07397"/>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2D71"/>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31AB8"/>
    <w:rsid w:val="00B4237E"/>
    <w:rsid w:val="00B52738"/>
    <w:rsid w:val="00B55105"/>
    <w:rsid w:val="00B56EDC"/>
    <w:rsid w:val="00B57342"/>
    <w:rsid w:val="00B6007A"/>
    <w:rsid w:val="00B7102C"/>
    <w:rsid w:val="00B801E9"/>
    <w:rsid w:val="00B852E0"/>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57441"/>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B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0303B-E56F-4779-A267-DF58005B1D99}">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461</Words>
  <Characters>2597</Characters>
  <Application>Microsoft Office Word</Application>
  <DocSecurity>0</DocSecurity>
  <Lines>73</Lines>
  <Paragraphs>54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2024-07-03T14:23:00Z</dcterms:created>
  <dcterms:modified xsi:type="dcterms:W3CDTF">2024-07-03T14:29:00Z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